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6067" w14:textId="77777777" w:rsidR="00A77B3E" w:rsidRDefault="000206A6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14:paraId="5E4B1746" w14:textId="77777777" w:rsidR="001E1585" w:rsidRDefault="001E1585">
      <w:pPr>
        <w:rPr>
          <w:sz w:val="0"/>
        </w:rPr>
        <w:sectPr w:rsidR="001E15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01C8B9B1" w14:textId="77777777" w:rsidR="001345CA" w:rsidRPr="00561E29" w:rsidRDefault="00FB20BB" w:rsidP="00FB20BB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lang w:val="de-DE"/>
        </w:rPr>
      </w:pPr>
      <w:r w:rsidRPr="00561E29">
        <w:rPr>
          <w:rFonts w:ascii="Calibri" w:hAnsi="Calibri" w:cs="Calibri"/>
          <w:b/>
          <w:sz w:val="24"/>
        </w:rPr>
        <w:fldChar w:fldCharType="begin">
          <w:ffData>
            <w:name w:val="FLD24"/>
            <w:enabled/>
            <w:calcOnExit w:val="0"/>
            <w:helpText w:type="autoText" w:val="POS1"/>
            <w:statusText w:type="autoText" w:val="Position"/>
            <w:textInput>
              <w:default w:val="Position"/>
            </w:textInput>
          </w:ffData>
        </w:fldChar>
      </w:r>
      <w:bookmarkStart w:id="2" w:name="FLD24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</w:rPr>
      </w:r>
      <w:r w:rsidRPr="00561E29">
        <w:rPr>
          <w:rFonts w:ascii="Calibri" w:hAnsi="Calibri" w:cs="Calibri"/>
          <w:b/>
          <w:sz w:val="24"/>
        </w:rPr>
        <w:fldChar w:fldCharType="separate"/>
      </w:r>
      <w:bookmarkStart w:id="3" w:name="BM0"/>
      <w:bookmarkEnd w:id="3"/>
      <w:r w:rsidRPr="00561E29">
        <w:rPr>
          <w:rFonts w:ascii="Calibri" w:hAnsi="Calibri" w:cs="Calibri"/>
          <w:b/>
          <w:sz w:val="24"/>
          <w:lang w:val="de-DE"/>
        </w:rPr>
        <w:t>12.3.630.4201</w:t>
      </w:r>
      <w:r w:rsidRPr="00561E29">
        <w:rPr>
          <w:rFonts w:ascii="Calibri" w:hAnsi="Calibri" w:cs="Calibri"/>
          <w:b/>
          <w:sz w:val="24"/>
        </w:rPr>
        <w:fldChar w:fldCharType="end"/>
      </w:r>
      <w:bookmarkEnd w:id="2"/>
      <w:r w:rsidRPr="00561E29">
        <w:rPr>
          <w:rFonts w:ascii="Calibri" w:hAnsi="Calibri" w:cs="Calibri"/>
          <w:b/>
          <w:lang w:val="de-DE"/>
        </w:rPr>
        <w:tab/>
      </w:r>
      <w:r w:rsidRPr="00561E29">
        <w:rPr>
          <w:rFonts w:ascii="Calibri" w:hAnsi="Calibri" w:cs="Calibri"/>
          <w:b/>
          <w:sz w:val="24"/>
          <w:lang w:val="de-DE"/>
        </w:rPr>
        <w:fldChar w:fldCharType="begin">
          <w:ffData>
            <w:name w:val="FLD204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4" w:name="FLD204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  <w:lang w:val="de-DE"/>
        </w:rPr>
      </w:r>
      <w:r w:rsidRPr="00561E29">
        <w:rPr>
          <w:rFonts w:ascii="Calibri" w:hAnsi="Calibri" w:cs="Calibri"/>
          <w:b/>
          <w:sz w:val="24"/>
          <w:lang w:val="de-DE"/>
        </w:rPr>
        <w:fldChar w:fldCharType="separate"/>
      </w:r>
      <w:bookmarkStart w:id="5" w:name="BM1"/>
      <w:bookmarkEnd w:id="5"/>
      <w:r w:rsidRPr="00561E29">
        <w:rPr>
          <w:rFonts w:ascii="Calibri" w:hAnsi="Calibri" w:cs="Calibri"/>
          <w:b/>
          <w:sz w:val="24"/>
          <w:lang w:val="de-DE"/>
        </w:rPr>
        <w:t xml:space="preserve">Brandschutz-Systemschaum feuerbeständig 90 min, Kombischott  </w:t>
      </w:r>
      <w:r w:rsidRPr="00561E29">
        <w:rPr>
          <w:rFonts w:ascii="Calibri" w:hAnsi="Calibri" w:cs="Calibri"/>
          <w:b/>
          <w:sz w:val="24"/>
          <w:lang w:val="de-DE"/>
        </w:rPr>
        <w:fldChar w:fldCharType="end"/>
      </w:r>
      <w:bookmarkEnd w:id="4"/>
      <w:r w:rsidRPr="00561E29">
        <w:rPr>
          <w:rFonts w:ascii="Calibri" w:hAnsi="Calibri" w:cs="Calibri"/>
          <w:b/>
          <w:sz w:val="24"/>
          <w:lang w:val="de-DE"/>
        </w:rPr>
        <w:t xml:space="preserve">  </w:t>
      </w:r>
    </w:p>
    <w:p w14:paraId="0C8865F0" w14:textId="77777777" w:rsidR="001345CA" w:rsidRPr="005E57E0" w:rsidRDefault="00FB20BB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5E57E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E1585" w14:paraId="4F64158C" w14:textId="77777777">
        <w:tc>
          <w:tcPr>
            <w:tcW w:w="7511" w:type="dxa"/>
          </w:tcPr>
          <w:p w14:paraId="67BB693A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6" w:name="BM2"/>
            <w:r w:rsidRPr="0044752C">
              <w:rPr>
                <w:rFonts w:ascii="Calibri" w:hAnsi="Calibri"/>
                <w:sz w:val="22"/>
                <w:lang w:val="de-DE"/>
              </w:rPr>
              <w:t xml:space="preserve">Abschottung von Elektroleitungen, </w:t>
            </w:r>
          </w:p>
          <w:p w14:paraId="1BC0BA05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Kunststoffrohrdurchführungen und Durchführungen</w:t>
            </w:r>
          </w:p>
          <w:p w14:paraId="4BAD01D8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 xml:space="preserve">von nichtbrennbaren Rohrleitungen sowie </w:t>
            </w:r>
          </w:p>
          <w:p w14:paraId="472CA5DE" w14:textId="77777777" w:rsidR="00B06961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Abschottung von Elektroinstallationsrohren</w:t>
            </w:r>
            <w:r>
              <w:rPr>
                <w:rFonts w:ascii="Calibri" w:hAnsi="Calibri"/>
                <w:sz w:val="22"/>
                <w:lang w:val="de-DE"/>
              </w:rPr>
              <w:t>,</w:t>
            </w:r>
          </w:p>
          <w:p w14:paraId="16E40CCB" w14:textId="77777777" w:rsidR="00D001CA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197992">
              <w:rPr>
                <w:rFonts w:ascii="Calibri" w:hAnsi="Calibri"/>
                <w:sz w:val="22"/>
                <w:lang w:val="de-DE"/>
              </w:rPr>
              <w:t>feuerbeständig 90 Minuten,</w:t>
            </w:r>
            <w:r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44752C">
              <w:rPr>
                <w:rFonts w:ascii="Calibri" w:hAnsi="Calibri"/>
                <w:sz w:val="22"/>
                <w:lang w:val="de-DE"/>
              </w:rPr>
              <w:t>als</w:t>
            </w:r>
            <w:r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44752C">
              <w:rPr>
                <w:rFonts w:ascii="Calibri" w:hAnsi="Calibri"/>
                <w:sz w:val="22"/>
                <w:lang w:val="de-DE"/>
              </w:rPr>
              <w:t xml:space="preserve">Kombischott, </w:t>
            </w:r>
          </w:p>
          <w:p w14:paraId="45CB84BD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D001CA">
              <w:rPr>
                <w:rFonts w:ascii="Calibri" w:hAnsi="Calibri"/>
                <w:sz w:val="22"/>
                <w:lang w:val="de-DE"/>
              </w:rPr>
              <w:t>Brandschutz-Systemschaum/ -</w:t>
            </w:r>
            <w:r w:rsidRPr="0044752C">
              <w:rPr>
                <w:rFonts w:ascii="Calibri" w:hAnsi="Calibri"/>
                <w:sz w:val="22"/>
                <w:lang w:val="de-DE"/>
              </w:rPr>
              <w:t>Modulstein.</w:t>
            </w:r>
          </w:p>
          <w:p w14:paraId="2BB01AF5" w14:textId="77777777" w:rsidR="00304694" w:rsidRPr="0044752C" w:rsidRDefault="000206A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E06E9BF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Angebotene Promat-Konstruktion: 630.4</w:t>
            </w:r>
            <w:r>
              <w:rPr>
                <w:rFonts w:ascii="Calibri" w:hAnsi="Calibri"/>
                <w:sz w:val="22"/>
                <w:lang w:val="de-DE"/>
              </w:rPr>
              <w:t>2</w:t>
            </w:r>
          </w:p>
          <w:p w14:paraId="0A41F578" w14:textId="77777777" w:rsidR="00707FFB" w:rsidRPr="00707FFB" w:rsidRDefault="00FB20BB" w:rsidP="00707FF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07FFB">
              <w:rPr>
                <w:rFonts w:ascii="Calibri" w:hAnsi="Calibri"/>
                <w:sz w:val="22"/>
                <w:lang w:val="de-DE"/>
              </w:rPr>
              <w:t>Amtlicher Nachweis: ABG Nr. Z-19.35-2343 des DIBt</w:t>
            </w:r>
          </w:p>
          <w:p w14:paraId="1F72AF19" w14:textId="77777777" w:rsidR="008F5DBB" w:rsidRPr="0044752C" w:rsidRDefault="00FB20BB" w:rsidP="008F5D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44752C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44752C">
              <w:rPr>
                <w:rFonts w:ascii="Calibri" w:hAnsi="Calibri"/>
                <w:sz w:val="22"/>
                <w:lang w:val="de-DE"/>
              </w:rPr>
              <w:t>-</w:t>
            </w:r>
          </w:p>
          <w:p w14:paraId="0DB415E5" w14:textId="77777777" w:rsidR="008F5DBB" w:rsidRPr="0044752C" w:rsidRDefault="00FB20BB" w:rsidP="008F5D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44752C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44752C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14:paraId="50B8B46D" w14:textId="77777777" w:rsidR="008F5DBB" w:rsidRPr="0044752C" w:rsidRDefault="00FB20BB" w:rsidP="008F5D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58EEA951" w14:textId="77777777" w:rsidR="00304694" w:rsidRPr="0044752C" w:rsidRDefault="000206A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6E25B98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Einbau in: ..................................................... (*1)</w:t>
            </w:r>
          </w:p>
          <w:p w14:paraId="44E0C7E3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Anzahl und Art der Rohrleitungen</w:t>
            </w:r>
          </w:p>
          <w:p w14:paraId="7E6117FE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............................................... (*2)</w:t>
            </w:r>
          </w:p>
          <w:p w14:paraId="6DE264E1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Abmessungen: .......... mm x .......... mm</w:t>
            </w:r>
          </w:p>
          <w:p w14:paraId="21450473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Bauteildicke: .......... mm (*3)</w:t>
            </w:r>
          </w:p>
          <w:p w14:paraId="6FC87B3A" w14:textId="77777777" w:rsidR="00304694" w:rsidRPr="0044752C" w:rsidRDefault="000206A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92C5CE6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35F4D512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*1: Einbau in:</w:t>
            </w:r>
          </w:p>
          <w:p w14:paraId="0C9EF493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 xml:space="preserve">     - Massivwand mindestens F 90</w:t>
            </w:r>
          </w:p>
          <w:p w14:paraId="4919677F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 xml:space="preserve">     - leichte Trennwand mindestens F 90</w:t>
            </w:r>
          </w:p>
          <w:p w14:paraId="6EA44089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 xml:space="preserve">     - Massivdecke mindestens F 90</w:t>
            </w:r>
          </w:p>
          <w:p w14:paraId="2E4CB9F6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*2: Durchmesser und Anzahl der brennbaren bzw.</w:t>
            </w:r>
          </w:p>
          <w:p w14:paraId="5086E550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 xml:space="preserve">     nichtbrennbaren Rohrleitungen angeben</w:t>
            </w:r>
          </w:p>
          <w:p w14:paraId="62180AD2" w14:textId="77777777" w:rsidR="00304694" w:rsidRPr="0044752C" w:rsidRDefault="00FB20B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4752C">
              <w:rPr>
                <w:rFonts w:ascii="Calibri" w:hAnsi="Calibri"/>
                <w:sz w:val="22"/>
                <w:lang w:val="de-DE"/>
              </w:rPr>
              <w:t>*3: Mindestbauteildicke beachten</w:t>
            </w:r>
            <w:bookmarkEnd w:id="6"/>
          </w:p>
        </w:tc>
      </w:tr>
    </w:tbl>
    <w:p w14:paraId="4D9B6DFB" w14:textId="77777777" w:rsidR="001345CA" w:rsidRPr="005E57E0" w:rsidRDefault="000206A6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5ED71305" w14:textId="77777777" w:rsidR="001345CA" w:rsidRPr="00CB5B5F" w:rsidRDefault="000206A6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C0182AD" w14:textId="77777777" w:rsidR="001345CA" w:rsidRPr="00561E29" w:rsidRDefault="00FB20BB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</w:r>
      <w:r w:rsidRPr="00D73D95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7" w:name="FLD92"/>
      <w:r w:rsidRPr="00D73D95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73D95">
        <w:rPr>
          <w:rFonts w:ascii="Calibri" w:hAnsi="Calibri" w:cs="Calibri"/>
          <w:sz w:val="22"/>
          <w:szCs w:val="22"/>
        </w:rPr>
      </w:r>
      <w:r w:rsidRPr="00D73D95">
        <w:rPr>
          <w:rFonts w:ascii="Calibri" w:hAnsi="Calibri" w:cs="Calibri"/>
          <w:sz w:val="22"/>
          <w:szCs w:val="22"/>
        </w:rPr>
        <w:fldChar w:fldCharType="separate"/>
      </w:r>
      <w:bookmarkStart w:id="8" w:name="BM3"/>
      <w:bookmarkEnd w:id="8"/>
      <w:r w:rsidRPr="00D73D95">
        <w:rPr>
          <w:rFonts w:ascii="Calibri" w:hAnsi="Calibri" w:cs="Calibri"/>
          <w:sz w:val="22"/>
          <w:szCs w:val="22"/>
          <w:lang w:val="de-DE"/>
        </w:rPr>
        <w:t>Stück</w:t>
      </w:r>
      <w:r w:rsidRPr="00D73D95">
        <w:rPr>
          <w:rFonts w:ascii="Calibri" w:hAnsi="Calibri" w:cs="Calibri"/>
          <w:sz w:val="22"/>
          <w:szCs w:val="22"/>
        </w:rPr>
        <w:fldChar w:fldCharType="end"/>
      </w:r>
      <w:bookmarkEnd w:id="7"/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  <w:t>..............................</w:t>
      </w:r>
    </w:p>
    <w:p w14:paraId="60FF1B36" w14:textId="77777777" w:rsidR="001345CA" w:rsidRPr="00561E29" w:rsidRDefault="000206A6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35C3C3E7" w14:textId="77777777" w:rsidR="001345CA" w:rsidRPr="00561E29" w:rsidRDefault="000206A6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3"/>
          <w:szCs w:val="25"/>
          <w:lang w:val="de-DE"/>
        </w:rPr>
      </w:pPr>
    </w:p>
    <w:p w14:paraId="323F543A" w14:textId="77777777" w:rsidR="001345CA" w:rsidRPr="00561E29" w:rsidRDefault="00FB20BB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  <w:r w:rsidRPr="00561E29">
        <w:rPr>
          <w:rFonts w:ascii="Calibri" w:hAnsi="Calibri" w:cs="Calibri"/>
          <w:b/>
          <w:sz w:val="24"/>
        </w:rPr>
        <w:fldChar w:fldCharType="begin">
          <w:ffData>
            <w:name w:val="FLD24"/>
            <w:enabled/>
            <w:calcOnExit w:val="0"/>
            <w:helpText w:type="autoText" w:val="POS1"/>
            <w:statusText w:type="autoText" w:val="Position"/>
            <w:textInput>
              <w:default w:val="Position"/>
            </w:textInput>
          </w:ffData>
        </w:fldChar>
      </w:r>
      <w:bookmarkStart w:id="9" w:name="FLD24_0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</w:rPr>
      </w:r>
      <w:r w:rsidRPr="00561E29">
        <w:rPr>
          <w:rFonts w:ascii="Calibri" w:hAnsi="Calibri" w:cs="Calibri"/>
          <w:b/>
          <w:sz w:val="24"/>
        </w:rPr>
        <w:fldChar w:fldCharType="separate"/>
      </w:r>
      <w:bookmarkStart w:id="10" w:name="BM4"/>
      <w:bookmarkEnd w:id="10"/>
      <w:r w:rsidRPr="00561E29">
        <w:rPr>
          <w:rFonts w:ascii="Calibri" w:hAnsi="Calibri" w:cs="Calibri"/>
          <w:b/>
          <w:sz w:val="24"/>
          <w:lang w:val="de-DE"/>
        </w:rPr>
        <w:t>12.3.630.4209</w:t>
      </w:r>
      <w:r w:rsidRPr="00561E29">
        <w:rPr>
          <w:rFonts w:ascii="Calibri" w:hAnsi="Calibri" w:cs="Calibri"/>
          <w:b/>
          <w:sz w:val="24"/>
        </w:rPr>
        <w:fldChar w:fldCharType="end"/>
      </w:r>
      <w:bookmarkEnd w:id="9"/>
      <w:r w:rsidRPr="00561E29">
        <w:rPr>
          <w:rFonts w:ascii="Calibri" w:hAnsi="Calibri" w:cs="Calibri"/>
          <w:b/>
          <w:lang w:val="de-DE"/>
        </w:rPr>
        <w:tab/>
      </w:r>
      <w:r w:rsidRPr="00561E29">
        <w:rPr>
          <w:rFonts w:ascii="Calibri" w:hAnsi="Calibri" w:cs="Calibri"/>
          <w:b/>
          <w:sz w:val="24"/>
          <w:lang w:val="de-DE"/>
        </w:rPr>
        <w:fldChar w:fldCharType="begin">
          <w:ffData>
            <w:name w:val="FLD204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1" w:name="FLD204_0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  <w:lang w:val="de-DE"/>
        </w:rPr>
      </w:r>
      <w:r w:rsidRPr="00561E29">
        <w:rPr>
          <w:rFonts w:ascii="Calibri" w:hAnsi="Calibri" w:cs="Calibri"/>
          <w:b/>
          <w:sz w:val="24"/>
          <w:lang w:val="de-DE"/>
        </w:rPr>
        <w:fldChar w:fldCharType="separate"/>
      </w:r>
      <w:bookmarkStart w:id="12" w:name="BM5"/>
      <w:bookmarkEnd w:id="12"/>
      <w:r w:rsidRPr="00561E29">
        <w:rPr>
          <w:rFonts w:ascii="Calibri" w:hAnsi="Calibri" w:cs="Calibri"/>
          <w:b/>
          <w:sz w:val="24"/>
          <w:lang w:val="de-DE"/>
        </w:rPr>
        <w:t>Folgeposition</w:t>
      </w:r>
      <w:r w:rsidRPr="00561E29">
        <w:rPr>
          <w:rFonts w:ascii="Calibri" w:hAnsi="Calibri" w:cs="Calibri"/>
          <w:b/>
          <w:sz w:val="24"/>
          <w:lang w:val="de-DE"/>
        </w:rPr>
        <w:fldChar w:fldCharType="end"/>
      </w:r>
      <w:bookmarkEnd w:id="11"/>
      <w:r w:rsidRPr="00561E29">
        <w:rPr>
          <w:rFonts w:ascii="Calibri" w:hAnsi="Calibri" w:cs="Calibri"/>
          <w:b/>
          <w:sz w:val="24"/>
          <w:lang w:val="de-DE"/>
        </w:rPr>
        <w:t xml:space="preserve">  </w:t>
      </w:r>
    </w:p>
    <w:p w14:paraId="428F10B5" w14:textId="77777777" w:rsidR="001345CA" w:rsidRPr="005E57E0" w:rsidRDefault="00FB20BB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5E57E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1E1585" w14:paraId="5CEAB093" w14:textId="77777777">
        <w:tc>
          <w:tcPr>
            <w:tcW w:w="7511" w:type="dxa"/>
          </w:tcPr>
          <w:p w14:paraId="0580CF37" w14:textId="77777777" w:rsidR="00022117" w:rsidRPr="005C44A5" w:rsidRDefault="00FB20BB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3" w:name="BM6"/>
            <w:r w:rsidRPr="005C44A5">
              <w:rPr>
                <w:rFonts w:ascii="Calibri" w:hAnsi="Calibri"/>
                <w:sz w:val="22"/>
                <w:lang w:val="de-DE"/>
              </w:rPr>
              <w:t>Abschottung von Kabel- und</w:t>
            </w:r>
          </w:p>
          <w:p w14:paraId="399A3431" w14:textId="77777777" w:rsidR="00022117" w:rsidRPr="005C44A5" w:rsidRDefault="00FB20BB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C44A5">
              <w:rPr>
                <w:rFonts w:ascii="Calibri" w:hAnsi="Calibri"/>
                <w:sz w:val="22"/>
                <w:lang w:val="de-DE"/>
              </w:rPr>
              <w:t>Rohrdurchführungen liefern und</w:t>
            </w:r>
          </w:p>
          <w:p w14:paraId="6BD11304" w14:textId="77777777" w:rsidR="00022117" w:rsidRPr="005C44A5" w:rsidRDefault="00FB20BB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C44A5">
              <w:rPr>
                <w:rFonts w:ascii="Calibri" w:hAnsi="Calibri"/>
                <w:sz w:val="22"/>
                <w:lang w:val="de-DE"/>
              </w:rPr>
              <w:t>montieren wie vor, jedoch</w:t>
            </w:r>
          </w:p>
          <w:p w14:paraId="4ED36AC7" w14:textId="77777777" w:rsidR="00022117" w:rsidRPr="005C44A5" w:rsidRDefault="000206A6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FB4248B" w14:textId="77777777" w:rsidR="00022117" w:rsidRPr="005C44A5" w:rsidRDefault="00FB20BB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5C44A5">
              <w:rPr>
                <w:rFonts w:ascii="Calibri" w:hAnsi="Calibri"/>
                <w:sz w:val="22"/>
                <w:lang w:val="de-DE"/>
              </w:rPr>
              <w:t>Abmessungen: .......... mm x .......... mm</w:t>
            </w:r>
            <w:bookmarkEnd w:id="13"/>
          </w:p>
        </w:tc>
      </w:tr>
    </w:tbl>
    <w:p w14:paraId="3284ED91" w14:textId="77777777" w:rsidR="001345CA" w:rsidRPr="005E57E0" w:rsidRDefault="000206A6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309A9850" w14:textId="77777777" w:rsidR="001345CA" w:rsidRPr="00CB5B5F" w:rsidRDefault="000206A6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35D1F73A" w14:textId="77777777" w:rsidR="001345CA" w:rsidRPr="00561E29" w:rsidRDefault="00FB20BB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</w:r>
      <w:r w:rsidRPr="00D73D95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4" w:name="FLD92_0"/>
      <w:r w:rsidRPr="00D73D95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73D95">
        <w:rPr>
          <w:rFonts w:ascii="Calibri" w:hAnsi="Calibri" w:cs="Calibri"/>
          <w:sz w:val="22"/>
          <w:szCs w:val="22"/>
        </w:rPr>
      </w:r>
      <w:r w:rsidRPr="00D73D95">
        <w:rPr>
          <w:rFonts w:ascii="Calibri" w:hAnsi="Calibri" w:cs="Calibri"/>
          <w:sz w:val="22"/>
          <w:szCs w:val="22"/>
        </w:rPr>
        <w:fldChar w:fldCharType="separate"/>
      </w:r>
      <w:bookmarkStart w:id="15" w:name="BM7"/>
      <w:bookmarkEnd w:id="15"/>
      <w:r w:rsidRPr="00D73D95">
        <w:rPr>
          <w:rFonts w:ascii="Calibri" w:hAnsi="Calibri" w:cs="Calibri"/>
          <w:sz w:val="22"/>
          <w:szCs w:val="22"/>
          <w:lang w:val="de-DE"/>
        </w:rPr>
        <w:t>Stück</w:t>
      </w:r>
      <w:r w:rsidRPr="00D73D95">
        <w:rPr>
          <w:rFonts w:ascii="Calibri" w:hAnsi="Calibri" w:cs="Calibri"/>
          <w:sz w:val="22"/>
          <w:szCs w:val="22"/>
        </w:rPr>
        <w:fldChar w:fldCharType="end"/>
      </w:r>
      <w:bookmarkEnd w:id="14"/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  <w:t>..............................</w:t>
      </w:r>
    </w:p>
    <w:p w14:paraId="53062E75" w14:textId="77777777" w:rsidR="001345CA" w:rsidRPr="00561E29" w:rsidRDefault="000206A6">
      <w:pPr>
        <w:pStyle w:val="Standard1"/>
        <w:rPr>
          <w:rFonts w:ascii="Calibri" w:hAnsi="Calibri" w:cs="Calibri"/>
          <w:sz w:val="10"/>
          <w:szCs w:val="10"/>
        </w:rPr>
      </w:pPr>
    </w:p>
    <w:p w14:paraId="2F3115CC" w14:textId="77777777" w:rsidR="001345CA" w:rsidRPr="00561E29" w:rsidRDefault="000206A6">
      <w:pPr>
        <w:pStyle w:val="Standard1"/>
        <w:rPr>
          <w:rFonts w:ascii="Calibri" w:hAnsi="Calibri" w:cs="Calibri"/>
          <w:sz w:val="10"/>
          <w:szCs w:val="10"/>
        </w:rPr>
      </w:pPr>
    </w:p>
    <w:sectPr w:rsidR="001345CA" w:rsidRPr="00561E29"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F134A" w14:textId="77777777" w:rsidR="00AB73EF" w:rsidRDefault="00FB20BB">
      <w:r>
        <w:separator/>
      </w:r>
    </w:p>
  </w:endnote>
  <w:endnote w:type="continuationSeparator" w:id="0">
    <w:p w14:paraId="00EA30A2" w14:textId="77777777" w:rsidR="00AB73EF" w:rsidRDefault="00FB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14:paraId="02DAB38B" w14:textId="77777777" w:rsidR="001345CA" w:rsidRPr="00BE0BE5" w:rsidRDefault="00FB20BB">
    <w:pPr>
      <w:pStyle w:val="Standard1"/>
      <w:rPr>
        <w:rFonts w:ascii="Calibri" w:hAnsi="Calibri" w:cs="Calibri"/>
        <w:sz w:val="22"/>
        <w:szCs w:val="22"/>
        <w:lang w:val="de-DE"/>
      </w:rPr>
    </w:pPr>
    <w:r w:rsidRPr="00BE0BE5">
      <w:rPr>
        <w:rFonts w:ascii="Calibri" w:hAnsi="Calibri" w:cs="Calibri"/>
        <w:sz w:val="22"/>
        <w:szCs w:val="22"/>
        <w:lang w:val="de-DE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BE0BE5">
      <w:rPr>
        <w:rFonts w:ascii="Calibri" w:hAnsi="Calibri" w:cs="Calibri"/>
        <w:sz w:val="22"/>
        <w:szCs w:val="22"/>
        <w:lang w:val="de-DE"/>
      </w:rPr>
      <w:instrText xml:space="preserve"> FORMTEXT </w:instrText>
    </w:r>
    <w:r w:rsidRPr="00BE0BE5">
      <w:rPr>
        <w:rFonts w:ascii="Calibri" w:hAnsi="Calibri" w:cs="Calibri"/>
        <w:sz w:val="22"/>
        <w:szCs w:val="22"/>
        <w:lang w:val="de-DE"/>
      </w:rPr>
    </w:r>
    <w:r w:rsidRPr="00BE0BE5">
      <w:rPr>
        <w:rFonts w:ascii="Calibri" w:hAnsi="Calibri" w:cs="Calibri"/>
        <w:sz w:val="22"/>
        <w:szCs w:val="22"/>
        <w:lang w:val="de-DE"/>
      </w:rPr>
      <w:fldChar w:fldCharType="separate"/>
    </w:r>
    <w:r w:rsidRPr="00BE0BE5">
      <w:rPr>
        <w:rFonts w:ascii="Calibri" w:hAnsi="Calibri" w:cs="Calibri"/>
        <w:sz w:val="22"/>
        <w:szCs w:val="22"/>
        <w:lang w:val="de-DE"/>
      </w:rPr>
      <w:t>24.06.2020</w:t>
    </w:r>
    <w:r w:rsidRPr="00BE0BE5">
      <w:rPr>
        <w:rFonts w:ascii="Calibri" w:hAnsi="Calibri" w:cs="Calibri"/>
        <w:sz w:val="22"/>
        <w:szCs w:val="22"/>
        <w:lang w:val="de-DE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4D0BB" w14:textId="77777777" w:rsidR="001E1585" w:rsidRDefault="001E15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8C33" w14:textId="77777777" w:rsidR="001E1585" w:rsidRDefault="001E158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2404" w14:textId="77777777" w:rsidR="001E1585" w:rsidRDefault="001E15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55D3E" w14:textId="77777777" w:rsidR="00AB73EF" w:rsidRDefault="00FB20BB">
      <w:r>
        <w:separator/>
      </w:r>
    </w:p>
  </w:footnote>
  <w:footnote w:type="continuationSeparator" w:id="0">
    <w:p w14:paraId="02224F7C" w14:textId="77777777" w:rsidR="00AB73EF" w:rsidRDefault="00FB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6E504" w14:textId="77777777" w:rsidR="001345CA" w:rsidRPr="00561E29" w:rsidRDefault="000206A6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3D51A" w14:textId="77777777" w:rsidR="001E1585" w:rsidRDefault="001E15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D958" w14:textId="77777777" w:rsidR="001E1585" w:rsidRDefault="001E158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C170" w14:textId="77777777" w:rsidR="001E1585" w:rsidRDefault="001E15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5"/>
    <w:rsid w:val="000206A6"/>
    <w:rsid w:val="001E1585"/>
    <w:rsid w:val="00AB73EF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51AC5"/>
  <w15:docId w15:val="{84754F96-6ECF-4E9E-98B4-C1CB0F98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4" ma:contentTypeDescription="Ein neues Dokument erstellen." ma:contentTypeScope="" ma:versionID="9b5267431403f70bac8eb4ad98ae4c1b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40d59645db875b5174bfdf2296d21a11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A7A00-07EB-4942-8C43-CCF645BDC25C}">
  <ds:schemaRefs>
    <ds:schemaRef ds:uri="cd406109-36e2-4c16-a3df-8bc97ba8dcf2"/>
    <ds:schemaRef ds:uri="fea59b97-3e7d-4e8b-ad94-645b7e7ad61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E0379A-3869-4400-9AC6-E774C0CE5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959BA-3857-499E-9F3C-F9B2F559F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Silke Richartz</cp:lastModifiedBy>
  <cp:revision>2</cp:revision>
  <dcterms:created xsi:type="dcterms:W3CDTF">2020-06-25T08:52:00Z</dcterms:created>
  <dcterms:modified xsi:type="dcterms:W3CDTF">2020-06-25T08:52:00Z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